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320F4" w14:textId="05092970" w:rsidR="00720BD2" w:rsidRDefault="00EA21A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138C1C2" wp14:editId="64B56764">
                <wp:simplePos x="0" y="0"/>
                <wp:positionH relativeFrom="column">
                  <wp:posOffset>733425</wp:posOffset>
                </wp:positionH>
                <wp:positionV relativeFrom="page">
                  <wp:posOffset>161925</wp:posOffset>
                </wp:positionV>
                <wp:extent cx="5486400" cy="11430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933F8" w14:textId="77777777" w:rsidR="005C20BF" w:rsidRDefault="005C20BF">
                            <w:pPr>
                              <w:pStyle w:val="BodyTex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Haralson County Historical Society</w:t>
                            </w:r>
                          </w:p>
                          <w:p w14:paraId="675B9A71" w14:textId="77777777" w:rsidR="005C20BF" w:rsidRDefault="005C20BF">
                            <w:pPr>
                              <w:jc w:val="center"/>
                              <w:rPr>
                                <w:rFonts w:ascii="Charlesworth" w:hAnsi="Charlesworth"/>
                              </w:rPr>
                            </w:pPr>
                            <w:r>
                              <w:rPr>
                                <w:rFonts w:ascii="Charlesworth" w:hAnsi="Charlesworth"/>
                              </w:rPr>
                              <w:t>P.O. Box 585</w:t>
                            </w:r>
                          </w:p>
                          <w:p w14:paraId="4040E0BB" w14:textId="77777777" w:rsidR="005C20BF" w:rsidRDefault="005C20BF">
                            <w:pPr>
                              <w:jc w:val="center"/>
                              <w:rPr>
                                <w:rFonts w:ascii="Charlesworth" w:hAnsi="Charlesworth"/>
                              </w:rPr>
                            </w:pPr>
                            <w:r>
                              <w:rPr>
                                <w:rFonts w:ascii="Charlesworth" w:hAnsi="Charlesworth"/>
                              </w:rPr>
                              <w:t>Buchanan, GA 30113</w:t>
                            </w:r>
                          </w:p>
                          <w:p w14:paraId="13FA2D32" w14:textId="77777777" w:rsidR="005C20BF" w:rsidRDefault="005C20BF">
                            <w:pPr>
                              <w:jc w:val="center"/>
                              <w:rPr>
                                <w:rFonts w:ascii="Charlesworth" w:hAnsi="Charlesworth"/>
                              </w:rPr>
                            </w:pPr>
                          </w:p>
                          <w:p w14:paraId="7FA480AC" w14:textId="01D8193F" w:rsidR="005C20BF" w:rsidRDefault="001425D7">
                            <w:pPr>
                              <w:jc w:val="center"/>
                              <w:rPr>
                                <w:rFonts w:ascii="Charlesworth" w:hAnsi="Charlesworth"/>
                              </w:rPr>
                            </w:pPr>
                            <w:hyperlink r:id="rId7" w:history="1">
                              <w:r w:rsidR="00C77CEB" w:rsidRPr="00563925">
                                <w:rPr>
                                  <w:rStyle w:val="Hyperlink"/>
                                  <w:rFonts w:ascii="Charlesworth" w:hAnsi="Charlesworth"/>
                                </w:rPr>
                                <w:t>www.haralsoncountyhistory.com</w:t>
                              </w:r>
                            </w:hyperlink>
                          </w:p>
                          <w:p w14:paraId="64E93873" w14:textId="77777777" w:rsidR="005C20BF" w:rsidRDefault="005C20BF">
                            <w:pPr>
                              <w:jc w:val="center"/>
                              <w:rPr>
                                <w:rFonts w:ascii="Charlesworth" w:hAnsi="Charlesworth"/>
                              </w:rPr>
                            </w:pPr>
                          </w:p>
                          <w:p w14:paraId="62277841" w14:textId="77777777" w:rsidR="005C20BF" w:rsidRDefault="005C20BF">
                            <w:pPr>
                              <w:jc w:val="center"/>
                              <w:rPr>
                                <w:rFonts w:ascii="Charlesworth" w:hAnsi="Charlesworth"/>
                              </w:rPr>
                            </w:pPr>
                          </w:p>
                          <w:p w14:paraId="1F3D45B5" w14:textId="77777777" w:rsidR="005C20BF" w:rsidRDefault="005C20BF">
                            <w:pPr>
                              <w:jc w:val="center"/>
                              <w:rPr>
                                <w:rFonts w:ascii="Charlesworth" w:hAnsi="Charlesworth"/>
                              </w:rPr>
                            </w:pPr>
                          </w:p>
                          <w:p w14:paraId="0CA80068" w14:textId="77777777" w:rsidR="005C20BF" w:rsidRDefault="005C20BF">
                            <w:pPr>
                              <w:jc w:val="center"/>
                              <w:rPr>
                                <w:rFonts w:ascii="Charlesworth" w:hAnsi="Charlesworth"/>
                              </w:rPr>
                            </w:pPr>
                          </w:p>
                          <w:p w14:paraId="24244C7B" w14:textId="77777777" w:rsidR="005C20BF" w:rsidRDefault="005C20BF">
                            <w:pPr>
                              <w:jc w:val="center"/>
                              <w:rPr>
                                <w:rFonts w:ascii="Charlesworth" w:hAnsi="Charlesworth"/>
                              </w:rPr>
                            </w:pPr>
                          </w:p>
                          <w:p w14:paraId="1F96D517" w14:textId="77777777" w:rsidR="005C20BF" w:rsidRDefault="005C20BF">
                            <w:pPr>
                              <w:jc w:val="center"/>
                              <w:rPr>
                                <w:rFonts w:ascii="Charlesworth" w:hAnsi="Charleswor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38C1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7.75pt;margin-top:12.75pt;width:6in;height:9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" stroked="f">
                <v:textbox>
                  <w:txbxContent>
                    <w:p w14:paraId="644933F8" w14:textId="77777777" w:rsidR="005C20BF" w:rsidRDefault="005C20BF">
                      <w:pPr>
                        <w:pStyle w:val="BodyTex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Haralson County Historical Society</w:t>
                      </w:r>
                    </w:p>
                    <w:p w14:paraId="675B9A71" w14:textId="77777777" w:rsidR="005C20BF" w:rsidRDefault="005C20BF">
                      <w:pPr>
                        <w:jc w:val="center"/>
                        <w:rPr>
                          <w:rFonts w:ascii="Charlesworth" w:hAnsi="Charlesworth"/>
                        </w:rPr>
                      </w:pPr>
                      <w:r>
                        <w:rPr>
                          <w:rFonts w:ascii="Charlesworth" w:hAnsi="Charlesworth"/>
                        </w:rPr>
                        <w:t>P.O. Box 585</w:t>
                      </w:r>
                    </w:p>
                    <w:p w14:paraId="4040E0BB" w14:textId="77777777" w:rsidR="005C20BF" w:rsidRDefault="005C20BF">
                      <w:pPr>
                        <w:jc w:val="center"/>
                        <w:rPr>
                          <w:rFonts w:ascii="Charlesworth" w:hAnsi="Charlesworth"/>
                        </w:rPr>
                      </w:pPr>
                      <w:r>
                        <w:rPr>
                          <w:rFonts w:ascii="Charlesworth" w:hAnsi="Charlesworth"/>
                        </w:rPr>
                        <w:t>Buchanan, GA 30113</w:t>
                      </w:r>
                    </w:p>
                    <w:p w14:paraId="13FA2D32" w14:textId="77777777" w:rsidR="005C20BF" w:rsidRDefault="005C20BF">
                      <w:pPr>
                        <w:jc w:val="center"/>
                        <w:rPr>
                          <w:rFonts w:ascii="Charlesworth" w:hAnsi="Charlesworth"/>
                        </w:rPr>
                      </w:pPr>
                    </w:p>
                    <w:p w14:paraId="7FA480AC" w14:textId="01D8193F" w:rsidR="005C20BF" w:rsidRDefault="007601D3">
                      <w:pPr>
                        <w:jc w:val="center"/>
                        <w:rPr>
                          <w:rFonts w:ascii="Charlesworth" w:hAnsi="Charlesworth"/>
                        </w:rPr>
                      </w:pPr>
                      <w:hyperlink r:id="rId8" w:history="1">
                        <w:r w:rsidR="00C77CEB" w:rsidRPr="00563925">
                          <w:rPr>
                            <w:rStyle w:val="Hyperlink"/>
                            <w:rFonts w:ascii="Charlesworth" w:hAnsi="Charlesworth"/>
                          </w:rPr>
                          <w:t>www.haralsoncountyhistory.com</w:t>
                        </w:r>
                      </w:hyperlink>
                    </w:p>
                    <w:p w14:paraId="64E93873" w14:textId="77777777" w:rsidR="005C20BF" w:rsidRDefault="005C20BF">
                      <w:pPr>
                        <w:jc w:val="center"/>
                        <w:rPr>
                          <w:rFonts w:ascii="Charlesworth" w:hAnsi="Charlesworth"/>
                        </w:rPr>
                      </w:pPr>
                    </w:p>
                    <w:p w14:paraId="62277841" w14:textId="77777777" w:rsidR="005C20BF" w:rsidRDefault="005C20BF">
                      <w:pPr>
                        <w:jc w:val="center"/>
                        <w:rPr>
                          <w:rFonts w:ascii="Charlesworth" w:hAnsi="Charlesworth"/>
                        </w:rPr>
                      </w:pPr>
                    </w:p>
                    <w:p w14:paraId="1F3D45B5" w14:textId="77777777" w:rsidR="005C20BF" w:rsidRDefault="005C20BF">
                      <w:pPr>
                        <w:jc w:val="center"/>
                        <w:rPr>
                          <w:rFonts w:ascii="Charlesworth" w:hAnsi="Charlesworth"/>
                        </w:rPr>
                      </w:pPr>
                    </w:p>
                    <w:p w14:paraId="0CA80068" w14:textId="77777777" w:rsidR="005C20BF" w:rsidRDefault="005C20BF">
                      <w:pPr>
                        <w:jc w:val="center"/>
                        <w:rPr>
                          <w:rFonts w:ascii="Charlesworth" w:hAnsi="Charlesworth"/>
                        </w:rPr>
                      </w:pPr>
                    </w:p>
                    <w:p w14:paraId="24244C7B" w14:textId="77777777" w:rsidR="005C20BF" w:rsidRDefault="005C20BF">
                      <w:pPr>
                        <w:jc w:val="center"/>
                        <w:rPr>
                          <w:rFonts w:ascii="Charlesworth" w:hAnsi="Charlesworth"/>
                        </w:rPr>
                      </w:pPr>
                    </w:p>
                    <w:p w14:paraId="1F96D517" w14:textId="77777777" w:rsidR="005C20BF" w:rsidRDefault="005C20BF">
                      <w:pPr>
                        <w:jc w:val="center"/>
                        <w:rPr>
                          <w:rFonts w:ascii="Charlesworth" w:hAnsi="Charlesworth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239650E" wp14:editId="6C4B61D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90675" cy="12287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scot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95" b="8510"/>
                    <a:stretch/>
                  </pic:blipFill>
                  <pic:spPr bwMode="auto">
                    <a:xfrm>
                      <a:off x="0" y="0"/>
                      <a:ext cx="1590675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D68">
        <w:rPr>
          <w:noProof/>
        </w:rPr>
        <w:drawing>
          <wp:inline distT="0" distB="0" distL="0" distR="0" wp14:anchorId="3874E448" wp14:editId="1598E3DA">
            <wp:extent cx="1066800" cy="1170648"/>
            <wp:effectExtent l="0" t="0" r="0" b="0"/>
            <wp:docPr id="40" name="Picture 40" descr="Historic Court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istoric Courthou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322" cy="117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419FD" w14:textId="0728DB54" w:rsidR="005C20BF" w:rsidRDefault="005C20BF">
      <w:r>
        <w:tab/>
      </w:r>
    </w:p>
    <w:p w14:paraId="4C2A782D" w14:textId="77777777" w:rsidR="009B2197" w:rsidRDefault="009B2197">
      <w:pPr>
        <w:jc w:val="both"/>
        <w:rPr>
          <w:rFonts w:ascii="Comic Sans MS" w:hAnsi="Comic Sans MS"/>
          <w:sz w:val="20"/>
          <w:szCs w:val="20"/>
        </w:rPr>
      </w:pPr>
    </w:p>
    <w:p w14:paraId="07F2074A" w14:textId="77777777" w:rsidR="009B2197" w:rsidRDefault="009B2197">
      <w:pPr>
        <w:jc w:val="both"/>
        <w:rPr>
          <w:rFonts w:ascii="Comic Sans MS" w:hAnsi="Comic Sans MS"/>
          <w:sz w:val="20"/>
          <w:szCs w:val="20"/>
        </w:rPr>
      </w:pPr>
    </w:p>
    <w:p w14:paraId="1485E7BD" w14:textId="14512480" w:rsidR="005C20BF" w:rsidRPr="00EB01DC" w:rsidRDefault="005C20BF">
      <w:pPr>
        <w:jc w:val="both"/>
        <w:rPr>
          <w:rFonts w:ascii="Comic Sans MS" w:hAnsi="Comic Sans MS"/>
          <w:sz w:val="20"/>
          <w:szCs w:val="20"/>
        </w:rPr>
      </w:pPr>
      <w:r w:rsidRPr="00EB01DC">
        <w:rPr>
          <w:rFonts w:ascii="Comic Sans MS" w:hAnsi="Comic Sans MS"/>
          <w:sz w:val="20"/>
          <w:szCs w:val="20"/>
        </w:rPr>
        <w:t>Dear Friend,</w:t>
      </w:r>
      <w:r w:rsidR="00611014" w:rsidRPr="00611014">
        <w:rPr>
          <w:rFonts w:ascii="Script MT Bold" w:hAnsi="Script MT Bold"/>
          <w:noProof/>
          <w:sz w:val="36"/>
          <w:szCs w:val="36"/>
        </w:rPr>
        <w:t xml:space="preserve"> </w:t>
      </w:r>
    </w:p>
    <w:p w14:paraId="7017F58E" w14:textId="77777777" w:rsidR="00720BD2" w:rsidRPr="00EB01DC" w:rsidRDefault="00720BD2">
      <w:pPr>
        <w:jc w:val="both"/>
        <w:rPr>
          <w:rFonts w:ascii="Comic Sans MS" w:hAnsi="Comic Sans MS"/>
          <w:sz w:val="20"/>
          <w:szCs w:val="20"/>
        </w:rPr>
      </w:pPr>
    </w:p>
    <w:p w14:paraId="4BF5A5EE" w14:textId="77777777" w:rsidR="009B2197" w:rsidRDefault="009B2197" w:rsidP="00472E90">
      <w:pPr>
        <w:jc w:val="both"/>
        <w:rPr>
          <w:rFonts w:ascii="Comic Sans MS" w:hAnsi="Comic Sans MS"/>
          <w:sz w:val="20"/>
          <w:szCs w:val="20"/>
        </w:rPr>
      </w:pPr>
    </w:p>
    <w:p w14:paraId="623435C1" w14:textId="51412A03" w:rsidR="00472E90" w:rsidRPr="00EB01DC" w:rsidRDefault="005C20BF" w:rsidP="00472E90">
      <w:pPr>
        <w:jc w:val="both"/>
        <w:rPr>
          <w:rFonts w:ascii="Comic Sans MS" w:hAnsi="Comic Sans MS"/>
          <w:sz w:val="20"/>
          <w:szCs w:val="20"/>
        </w:rPr>
      </w:pPr>
      <w:r w:rsidRPr="00EB01DC">
        <w:rPr>
          <w:rFonts w:ascii="Comic Sans MS" w:hAnsi="Comic Sans MS"/>
          <w:sz w:val="20"/>
          <w:szCs w:val="20"/>
        </w:rPr>
        <w:t xml:space="preserve">The Haralson County Historical Society </w:t>
      </w:r>
      <w:r w:rsidR="00715548">
        <w:rPr>
          <w:rFonts w:ascii="Comic Sans MS" w:hAnsi="Comic Sans MS"/>
          <w:sz w:val="20"/>
          <w:szCs w:val="20"/>
        </w:rPr>
        <w:t>is</w:t>
      </w:r>
      <w:r w:rsidR="0045394D" w:rsidRPr="00EB01DC">
        <w:rPr>
          <w:rFonts w:ascii="Comic Sans MS" w:hAnsi="Comic Sans MS"/>
          <w:sz w:val="20"/>
          <w:szCs w:val="20"/>
        </w:rPr>
        <w:t xml:space="preserve"> in the</w:t>
      </w:r>
      <w:r w:rsidRPr="00EB01DC">
        <w:rPr>
          <w:rFonts w:ascii="Comic Sans MS" w:hAnsi="Comic Sans MS"/>
          <w:sz w:val="20"/>
          <w:szCs w:val="20"/>
        </w:rPr>
        <w:t xml:space="preserve"> planning stages </w:t>
      </w:r>
      <w:r w:rsidR="00C75432">
        <w:rPr>
          <w:rFonts w:ascii="Comic Sans MS" w:hAnsi="Comic Sans MS"/>
          <w:sz w:val="20"/>
          <w:szCs w:val="20"/>
        </w:rPr>
        <w:t>of the fourth</w:t>
      </w:r>
      <w:r w:rsidR="00472E90">
        <w:rPr>
          <w:rFonts w:ascii="Comic Sans MS" w:hAnsi="Comic Sans MS"/>
          <w:sz w:val="20"/>
          <w:szCs w:val="20"/>
        </w:rPr>
        <w:t xml:space="preserve"> annual Haralson </w:t>
      </w:r>
      <w:r w:rsidR="00720BD2" w:rsidRPr="00EB01DC">
        <w:rPr>
          <w:rFonts w:ascii="Comic Sans MS" w:hAnsi="Comic Sans MS"/>
          <w:sz w:val="20"/>
          <w:szCs w:val="20"/>
        </w:rPr>
        <w:t xml:space="preserve">Fried Pie Festival </w:t>
      </w:r>
      <w:r w:rsidRPr="00EB01DC">
        <w:rPr>
          <w:rFonts w:ascii="Comic Sans MS" w:hAnsi="Comic Sans MS"/>
          <w:sz w:val="20"/>
          <w:szCs w:val="20"/>
        </w:rPr>
        <w:t>t</w:t>
      </w:r>
      <w:r w:rsidR="003E0E07" w:rsidRPr="00EB01DC">
        <w:rPr>
          <w:rFonts w:ascii="Comic Sans MS" w:hAnsi="Comic Sans MS"/>
          <w:sz w:val="20"/>
          <w:szCs w:val="20"/>
        </w:rPr>
        <w:t>o be h</w:t>
      </w:r>
      <w:r w:rsidR="00C75432">
        <w:rPr>
          <w:rFonts w:ascii="Comic Sans MS" w:hAnsi="Comic Sans MS"/>
          <w:sz w:val="20"/>
          <w:szCs w:val="20"/>
        </w:rPr>
        <w:t>eld Saturday, September 21, 2019</w:t>
      </w:r>
      <w:r w:rsidR="00720BD2" w:rsidRPr="00EB01DC">
        <w:rPr>
          <w:rFonts w:ascii="Comic Sans MS" w:hAnsi="Comic Sans MS"/>
          <w:sz w:val="20"/>
          <w:szCs w:val="20"/>
        </w:rPr>
        <w:t>. The Histo</w:t>
      </w:r>
      <w:bookmarkStart w:id="0" w:name="_GoBack"/>
      <w:r w:rsidR="00720BD2" w:rsidRPr="00EB01DC">
        <w:rPr>
          <w:rFonts w:ascii="Comic Sans MS" w:hAnsi="Comic Sans MS"/>
          <w:sz w:val="20"/>
          <w:szCs w:val="20"/>
        </w:rPr>
        <w:t>rical Society has held a festival in the Fall for over 40 years.</w:t>
      </w:r>
      <w:r w:rsidR="00C75432">
        <w:rPr>
          <w:rFonts w:ascii="Comic Sans MS" w:hAnsi="Comic Sans MS"/>
          <w:sz w:val="20"/>
          <w:szCs w:val="20"/>
        </w:rPr>
        <w:t xml:space="preserve"> </w:t>
      </w:r>
      <w:r w:rsidR="00472E90">
        <w:rPr>
          <w:rFonts w:ascii="Comic Sans MS" w:hAnsi="Comic Sans MS"/>
          <w:sz w:val="20"/>
          <w:szCs w:val="20"/>
        </w:rPr>
        <w:t>Plans for this year’s festival include</w:t>
      </w:r>
      <w:r w:rsidR="00551335" w:rsidRPr="00EB01DC">
        <w:rPr>
          <w:rFonts w:ascii="Comic Sans MS" w:hAnsi="Comic Sans MS"/>
          <w:sz w:val="20"/>
          <w:szCs w:val="20"/>
        </w:rPr>
        <w:t xml:space="preserve"> multiple stages of entertainment, a fried pie cooking contest, </w:t>
      </w:r>
      <w:r w:rsidR="00C77CEB">
        <w:rPr>
          <w:rFonts w:ascii="Comic Sans MS" w:hAnsi="Comic Sans MS"/>
          <w:sz w:val="20"/>
          <w:szCs w:val="20"/>
        </w:rPr>
        <w:t xml:space="preserve">car show, beauty pageant, </w:t>
      </w:r>
      <w:r w:rsidR="00551335" w:rsidRPr="00EB01DC">
        <w:rPr>
          <w:rFonts w:ascii="Comic Sans MS" w:hAnsi="Comic Sans MS"/>
          <w:sz w:val="20"/>
          <w:szCs w:val="20"/>
        </w:rPr>
        <w:t>a separate children’s</w:t>
      </w:r>
      <w:r w:rsidR="00EB01DC">
        <w:rPr>
          <w:rFonts w:ascii="Comic Sans MS" w:hAnsi="Comic Sans MS"/>
          <w:sz w:val="20"/>
          <w:szCs w:val="20"/>
        </w:rPr>
        <w:t xml:space="preserve"> activity</w:t>
      </w:r>
      <w:r w:rsidR="00F128E3">
        <w:rPr>
          <w:rFonts w:ascii="Comic Sans MS" w:hAnsi="Comic Sans MS"/>
          <w:sz w:val="20"/>
          <w:szCs w:val="20"/>
        </w:rPr>
        <w:t xml:space="preserve"> area </w:t>
      </w:r>
      <w:r w:rsidR="00C77CEB">
        <w:rPr>
          <w:rFonts w:ascii="Comic Sans MS" w:hAnsi="Comic Sans MS"/>
          <w:sz w:val="20"/>
          <w:szCs w:val="20"/>
        </w:rPr>
        <w:t>and more.</w:t>
      </w:r>
    </w:p>
    <w:p w14:paraId="07FF1FFB" w14:textId="2A11AEA2" w:rsidR="00551335" w:rsidRPr="00EB01DC" w:rsidRDefault="00551335">
      <w:pPr>
        <w:jc w:val="both"/>
        <w:rPr>
          <w:rFonts w:ascii="Comic Sans MS" w:hAnsi="Comic Sans MS"/>
          <w:sz w:val="20"/>
          <w:szCs w:val="20"/>
        </w:rPr>
      </w:pPr>
    </w:p>
    <w:p w14:paraId="391D4DEF" w14:textId="3A4441E1" w:rsidR="00EF35B3" w:rsidRDefault="00551335">
      <w:pPr>
        <w:jc w:val="both"/>
        <w:rPr>
          <w:rFonts w:ascii="Comic Sans MS" w:hAnsi="Comic Sans MS"/>
          <w:sz w:val="20"/>
          <w:szCs w:val="20"/>
        </w:rPr>
      </w:pPr>
      <w:r w:rsidRPr="00EB01DC">
        <w:rPr>
          <w:rFonts w:ascii="Comic Sans MS" w:hAnsi="Comic Sans MS"/>
          <w:sz w:val="20"/>
          <w:szCs w:val="20"/>
        </w:rPr>
        <w:t xml:space="preserve">We expect this year’s festival to be even larger so please get your application turned in as soon as possible.  </w:t>
      </w:r>
      <w:r w:rsidR="00451B9E" w:rsidRPr="00EB01DC">
        <w:rPr>
          <w:rFonts w:ascii="Comic Sans MS" w:hAnsi="Comic Sans MS"/>
          <w:sz w:val="20"/>
          <w:szCs w:val="20"/>
        </w:rPr>
        <w:t xml:space="preserve">We will do our best to see booths from different vendors do not sell the same type of item.  Please complete your application </w:t>
      </w:r>
      <w:r w:rsidR="00451B9E" w:rsidRPr="00EB01DC">
        <w:rPr>
          <w:rFonts w:ascii="Comic Sans MS" w:hAnsi="Comic Sans MS"/>
          <w:b/>
          <w:i/>
          <w:sz w:val="20"/>
          <w:szCs w:val="20"/>
        </w:rPr>
        <w:t>thoroughly</w:t>
      </w:r>
      <w:r w:rsidR="00451B9E" w:rsidRPr="00EB01DC">
        <w:rPr>
          <w:rFonts w:ascii="Comic Sans MS" w:hAnsi="Comic Sans MS"/>
          <w:sz w:val="20"/>
          <w:szCs w:val="20"/>
        </w:rPr>
        <w:t xml:space="preserve"> to help us accomplish this. And submit it </w:t>
      </w:r>
      <w:r w:rsidR="00451B9E" w:rsidRPr="00EB01DC">
        <w:rPr>
          <w:rFonts w:ascii="Comic Sans MS" w:hAnsi="Comic Sans MS"/>
          <w:b/>
          <w:i/>
          <w:sz w:val="20"/>
          <w:szCs w:val="20"/>
        </w:rPr>
        <w:t>promptly</w:t>
      </w:r>
      <w:r w:rsidR="00451B9E" w:rsidRPr="00EB01DC">
        <w:rPr>
          <w:rFonts w:ascii="Comic Sans MS" w:hAnsi="Comic Sans MS"/>
          <w:sz w:val="20"/>
          <w:szCs w:val="20"/>
        </w:rPr>
        <w:t xml:space="preserve"> to avo</w:t>
      </w:r>
      <w:r w:rsidR="00472E90">
        <w:rPr>
          <w:rFonts w:ascii="Comic Sans MS" w:hAnsi="Comic Sans MS"/>
          <w:sz w:val="20"/>
          <w:szCs w:val="20"/>
        </w:rPr>
        <w:t xml:space="preserve">id rejection </w:t>
      </w:r>
      <w:r w:rsidRPr="00EB01DC">
        <w:rPr>
          <w:rFonts w:ascii="Comic Sans MS" w:hAnsi="Comic Sans MS"/>
          <w:sz w:val="20"/>
          <w:szCs w:val="20"/>
        </w:rPr>
        <w:t>due to</w:t>
      </w:r>
      <w:r w:rsidR="00451B9E" w:rsidRPr="00EB01DC">
        <w:rPr>
          <w:rFonts w:ascii="Comic Sans MS" w:hAnsi="Comic Sans MS"/>
          <w:sz w:val="20"/>
          <w:szCs w:val="20"/>
        </w:rPr>
        <w:t xml:space="preserve"> merchandise duplication.</w:t>
      </w:r>
      <w:r w:rsidR="00F86083" w:rsidRPr="00EB01DC">
        <w:rPr>
          <w:rFonts w:ascii="Comic Sans MS" w:hAnsi="Comic Sans MS"/>
          <w:sz w:val="20"/>
          <w:szCs w:val="20"/>
        </w:rPr>
        <w:t xml:space="preserve"> Also, </w:t>
      </w:r>
      <w:r w:rsidR="00881986" w:rsidRPr="00EB01DC">
        <w:rPr>
          <w:rFonts w:ascii="Comic Sans MS" w:hAnsi="Comic Sans MS"/>
          <w:sz w:val="20"/>
          <w:szCs w:val="20"/>
        </w:rPr>
        <w:t>please make sure you read the “vendor rules”</w:t>
      </w:r>
      <w:r w:rsidR="00EF35B3" w:rsidRPr="00EB01DC">
        <w:rPr>
          <w:rFonts w:ascii="Comic Sans MS" w:hAnsi="Comic Sans MS"/>
          <w:sz w:val="20"/>
          <w:szCs w:val="20"/>
        </w:rPr>
        <w:t xml:space="preserve"> completely!! </w:t>
      </w:r>
    </w:p>
    <w:p w14:paraId="3376C213" w14:textId="77777777" w:rsidR="00472E90" w:rsidRDefault="00472E90">
      <w:pPr>
        <w:jc w:val="both"/>
        <w:rPr>
          <w:rFonts w:ascii="Comic Sans MS" w:hAnsi="Comic Sans MS"/>
          <w:sz w:val="20"/>
          <w:szCs w:val="20"/>
        </w:rPr>
      </w:pPr>
    </w:p>
    <w:p w14:paraId="175FD681" w14:textId="7DFDAC11" w:rsidR="00472E90" w:rsidRPr="00E33CD0" w:rsidRDefault="00472E90">
      <w:pPr>
        <w:jc w:val="both"/>
        <w:rPr>
          <w:rFonts w:ascii="Comic Sans MS" w:hAnsi="Comic Sans MS"/>
          <w:b/>
          <w:color w:val="000000" w:themeColor="text1"/>
          <w:sz w:val="20"/>
          <w:szCs w:val="20"/>
        </w:rPr>
      </w:pPr>
      <w:r w:rsidRPr="00E33CD0">
        <w:rPr>
          <w:rFonts w:ascii="Comic Sans MS" w:hAnsi="Comic Sans MS"/>
          <w:b/>
          <w:color w:val="000000" w:themeColor="text1"/>
          <w:sz w:val="20"/>
          <w:szCs w:val="20"/>
        </w:rPr>
        <w:t xml:space="preserve">NOTE: please remember there are very limited electricity spaces…and the majority are around the Courthouse. If you want a spot around the Courthouse </w:t>
      </w:r>
      <w:r w:rsidR="00C77CEB">
        <w:rPr>
          <w:rFonts w:ascii="Comic Sans MS" w:hAnsi="Comic Sans MS"/>
          <w:b/>
          <w:color w:val="000000" w:themeColor="text1"/>
          <w:sz w:val="20"/>
          <w:szCs w:val="20"/>
        </w:rPr>
        <w:t>they are “preferred” spaces and are first come first served and are $70 each spot.</w:t>
      </w:r>
      <w:r w:rsidRPr="00E33CD0">
        <w:rPr>
          <w:rFonts w:ascii="Comic Sans MS" w:hAnsi="Comic Sans MS"/>
          <w:b/>
          <w:color w:val="000000" w:themeColor="text1"/>
          <w:sz w:val="20"/>
          <w:szCs w:val="20"/>
        </w:rPr>
        <w:t xml:space="preserve"> </w:t>
      </w:r>
      <w:r w:rsidR="00E317DA">
        <w:rPr>
          <w:rFonts w:ascii="Comic Sans MS" w:hAnsi="Comic Sans MS"/>
          <w:b/>
          <w:color w:val="000000" w:themeColor="text1"/>
          <w:sz w:val="20"/>
          <w:szCs w:val="20"/>
        </w:rPr>
        <w:t xml:space="preserve">A $10 discount will be applied to Fried Pie Contest Participant vendors (see application) </w:t>
      </w:r>
    </w:p>
    <w:p w14:paraId="2771E3C6" w14:textId="77777777" w:rsidR="00472E90" w:rsidRPr="00E33CD0" w:rsidRDefault="00472E90">
      <w:pPr>
        <w:jc w:val="both"/>
        <w:rPr>
          <w:rFonts w:ascii="Comic Sans MS" w:hAnsi="Comic Sans MS"/>
          <w:color w:val="000000" w:themeColor="text1"/>
          <w:sz w:val="20"/>
          <w:szCs w:val="20"/>
        </w:rPr>
      </w:pPr>
    </w:p>
    <w:p w14:paraId="3443A217" w14:textId="0C6EB056" w:rsidR="00F128E3" w:rsidRDefault="00EF35B3">
      <w:pPr>
        <w:jc w:val="both"/>
        <w:rPr>
          <w:rFonts w:ascii="Comic Sans MS" w:hAnsi="Comic Sans MS"/>
          <w:sz w:val="20"/>
          <w:szCs w:val="20"/>
        </w:rPr>
      </w:pPr>
      <w:r w:rsidRPr="00EB01DC">
        <w:rPr>
          <w:rFonts w:ascii="Comic Sans MS" w:hAnsi="Comic Sans MS"/>
          <w:sz w:val="20"/>
          <w:szCs w:val="20"/>
        </w:rPr>
        <w:t>Your c</w:t>
      </w:r>
      <w:r w:rsidR="0045394D" w:rsidRPr="00EB01DC">
        <w:rPr>
          <w:rFonts w:ascii="Comic Sans MS" w:hAnsi="Comic Sans MS"/>
          <w:sz w:val="20"/>
          <w:szCs w:val="20"/>
        </w:rPr>
        <w:t>ompleted application and payment can be sent to the above address</w:t>
      </w:r>
      <w:r w:rsidR="00472E90">
        <w:rPr>
          <w:rFonts w:ascii="Comic Sans MS" w:hAnsi="Comic Sans MS"/>
          <w:sz w:val="20"/>
          <w:szCs w:val="20"/>
        </w:rPr>
        <w:t xml:space="preserve">. You can also go to </w:t>
      </w:r>
      <w:hyperlink r:id="rId11" w:history="1">
        <w:r w:rsidR="00C77CEB" w:rsidRPr="00563925">
          <w:rPr>
            <w:rStyle w:val="Hyperlink"/>
            <w:rFonts w:ascii="Comic Sans MS" w:hAnsi="Comic Sans MS"/>
            <w:sz w:val="20"/>
            <w:szCs w:val="20"/>
          </w:rPr>
          <w:t>www.haralsoncountyhistory.com</w:t>
        </w:r>
      </w:hyperlink>
      <w:r w:rsidR="00C77CEB">
        <w:rPr>
          <w:rStyle w:val="Hyperlink"/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472E90">
        <w:rPr>
          <w:rFonts w:ascii="Comic Sans MS" w:hAnsi="Comic Sans MS"/>
          <w:sz w:val="20"/>
          <w:szCs w:val="20"/>
        </w:rPr>
        <w:t>to complete your application online and make payment through Pay Pal.</w:t>
      </w:r>
    </w:p>
    <w:p w14:paraId="6ACF20E4" w14:textId="77777777" w:rsidR="00472E90" w:rsidRDefault="00472E90">
      <w:pPr>
        <w:jc w:val="both"/>
        <w:rPr>
          <w:rFonts w:ascii="Comic Sans MS" w:hAnsi="Comic Sans MS"/>
          <w:sz w:val="20"/>
          <w:szCs w:val="20"/>
        </w:rPr>
      </w:pPr>
    </w:p>
    <w:p w14:paraId="21AE2526" w14:textId="6286DCBD" w:rsidR="00EF35B3" w:rsidRDefault="00F128E3">
      <w:pPr>
        <w:jc w:val="both"/>
        <w:rPr>
          <w:rFonts w:ascii="Comic Sans MS" w:hAnsi="Comic Sans MS"/>
          <w:sz w:val="20"/>
          <w:szCs w:val="20"/>
        </w:rPr>
      </w:pPr>
      <w:r w:rsidRPr="00EB01DC">
        <w:rPr>
          <w:rFonts w:ascii="Comic Sans MS" w:hAnsi="Comic Sans MS"/>
          <w:sz w:val="20"/>
          <w:szCs w:val="20"/>
        </w:rPr>
        <w:t xml:space="preserve">The Friends of the Library will hold their annual fundraising BBQ lunch so we are asking vendors to </w:t>
      </w:r>
      <w:r w:rsidRPr="00EB01DC">
        <w:rPr>
          <w:rFonts w:ascii="Comic Sans MS" w:hAnsi="Comic Sans MS"/>
          <w:b/>
          <w:sz w:val="20"/>
          <w:szCs w:val="20"/>
        </w:rPr>
        <w:t>please refrain from selling ANY type of chopped BBQ</w:t>
      </w:r>
      <w:r w:rsidRPr="00EB01DC">
        <w:rPr>
          <w:rFonts w:ascii="Comic Sans MS" w:hAnsi="Comic Sans MS"/>
          <w:sz w:val="20"/>
          <w:szCs w:val="20"/>
        </w:rPr>
        <w:t>. Other BBQ items will be considered but must be approved</w:t>
      </w:r>
      <w:r>
        <w:rPr>
          <w:rFonts w:ascii="Comic Sans MS" w:hAnsi="Comic Sans MS"/>
          <w:sz w:val="20"/>
          <w:szCs w:val="20"/>
        </w:rPr>
        <w:t>.</w:t>
      </w:r>
    </w:p>
    <w:p w14:paraId="7EF1EB60" w14:textId="77777777" w:rsidR="00472E90" w:rsidRDefault="00472E90">
      <w:pPr>
        <w:jc w:val="both"/>
        <w:rPr>
          <w:rFonts w:ascii="Comic Sans MS" w:hAnsi="Comic Sans MS"/>
          <w:sz w:val="20"/>
          <w:szCs w:val="20"/>
        </w:rPr>
      </w:pPr>
    </w:p>
    <w:p w14:paraId="30D3DFA6" w14:textId="76942D43" w:rsidR="0045394D" w:rsidRDefault="0045394D">
      <w:pPr>
        <w:jc w:val="both"/>
        <w:rPr>
          <w:rFonts w:ascii="Comic Sans MS" w:hAnsi="Comic Sans MS"/>
          <w:sz w:val="20"/>
          <w:szCs w:val="20"/>
        </w:rPr>
      </w:pPr>
      <w:r w:rsidRPr="00EB01DC">
        <w:rPr>
          <w:rFonts w:ascii="Comic Sans MS" w:hAnsi="Comic Sans MS"/>
          <w:sz w:val="20"/>
          <w:szCs w:val="20"/>
        </w:rPr>
        <w:t>If you have any VENDOR questions, you may cal</w:t>
      </w:r>
      <w:r w:rsidR="001E3B8D">
        <w:rPr>
          <w:rFonts w:ascii="Comic Sans MS" w:hAnsi="Comic Sans MS"/>
          <w:sz w:val="20"/>
          <w:szCs w:val="20"/>
        </w:rPr>
        <w:t xml:space="preserve">l 770-646-3369 </w:t>
      </w:r>
      <w:r w:rsidR="00EB01DC" w:rsidRPr="00EB01DC">
        <w:rPr>
          <w:rFonts w:ascii="Comic Sans MS" w:hAnsi="Comic Sans MS"/>
          <w:sz w:val="20"/>
          <w:szCs w:val="20"/>
        </w:rPr>
        <w:t>or email countryfriedfest@gmail.com</w:t>
      </w:r>
      <w:r w:rsidRPr="00EB01DC">
        <w:rPr>
          <w:rFonts w:ascii="Comic Sans MS" w:hAnsi="Comic Sans MS"/>
          <w:sz w:val="20"/>
          <w:szCs w:val="20"/>
        </w:rPr>
        <w:t xml:space="preserve">. </w:t>
      </w:r>
      <w:r w:rsidR="00EB01DC" w:rsidRPr="00EB01DC">
        <w:rPr>
          <w:rFonts w:ascii="Comic Sans MS" w:hAnsi="Comic Sans MS"/>
          <w:sz w:val="20"/>
          <w:szCs w:val="20"/>
        </w:rPr>
        <w:t xml:space="preserve">General festival inquiries can be sent to the </w:t>
      </w:r>
      <w:r w:rsidR="00F128E3" w:rsidRPr="00EB01DC">
        <w:rPr>
          <w:rFonts w:ascii="Comic Sans MS" w:hAnsi="Comic Sans MS"/>
          <w:sz w:val="20"/>
          <w:szCs w:val="20"/>
        </w:rPr>
        <w:t>Gmail</w:t>
      </w:r>
      <w:r w:rsidR="00EB01DC" w:rsidRPr="00EB01DC">
        <w:rPr>
          <w:rFonts w:ascii="Comic Sans MS" w:hAnsi="Comic Sans MS"/>
          <w:sz w:val="20"/>
          <w:szCs w:val="20"/>
        </w:rPr>
        <w:t xml:space="preserve"> address.</w:t>
      </w:r>
    </w:p>
    <w:p w14:paraId="2047C976" w14:textId="77777777" w:rsidR="00472E90" w:rsidRDefault="00472E90">
      <w:pPr>
        <w:jc w:val="both"/>
        <w:rPr>
          <w:rFonts w:ascii="Comic Sans MS" w:hAnsi="Comic Sans MS"/>
          <w:sz w:val="20"/>
          <w:szCs w:val="20"/>
        </w:rPr>
      </w:pPr>
    </w:p>
    <w:p w14:paraId="6353D45A" w14:textId="77777777" w:rsidR="005C20BF" w:rsidRPr="00EB01DC" w:rsidRDefault="005C20BF">
      <w:pPr>
        <w:jc w:val="both"/>
        <w:rPr>
          <w:rFonts w:ascii="Comic Sans MS" w:hAnsi="Comic Sans MS"/>
          <w:sz w:val="20"/>
          <w:szCs w:val="20"/>
        </w:rPr>
      </w:pPr>
      <w:r w:rsidRPr="00EB01DC">
        <w:rPr>
          <w:rFonts w:ascii="Comic Sans MS" w:hAnsi="Comic Sans MS"/>
          <w:sz w:val="20"/>
          <w:szCs w:val="20"/>
        </w:rPr>
        <w:t>Look forward to seeing you in September!!</w:t>
      </w:r>
    </w:p>
    <w:p w14:paraId="2206609B" w14:textId="77777777" w:rsidR="005C20BF" w:rsidRPr="00EB01DC" w:rsidRDefault="005C20BF">
      <w:pPr>
        <w:jc w:val="both"/>
        <w:rPr>
          <w:rFonts w:ascii="Comic Sans MS" w:hAnsi="Comic Sans MS"/>
          <w:sz w:val="20"/>
          <w:szCs w:val="20"/>
        </w:rPr>
      </w:pPr>
    </w:p>
    <w:p w14:paraId="5B274895" w14:textId="77777777" w:rsidR="00106F4B" w:rsidRPr="00294FAC" w:rsidRDefault="00106F4B">
      <w:pPr>
        <w:jc w:val="both"/>
        <w:rPr>
          <w:rFonts w:ascii="Comic Sans MS" w:hAnsi="Comic Sans MS"/>
          <w:sz w:val="22"/>
          <w:szCs w:val="22"/>
        </w:rPr>
      </w:pPr>
    </w:p>
    <w:p w14:paraId="42338D42" w14:textId="77777777" w:rsidR="00294FAC" w:rsidRDefault="005C20BF">
      <w:pPr>
        <w:jc w:val="both"/>
        <w:rPr>
          <w:rFonts w:ascii="Comic Sans MS" w:hAnsi="Comic Sans MS"/>
          <w:sz w:val="20"/>
          <w:szCs w:val="20"/>
        </w:rPr>
      </w:pPr>
      <w:r w:rsidRPr="00EB01DC">
        <w:rPr>
          <w:rFonts w:ascii="Comic Sans MS" w:hAnsi="Comic Sans MS"/>
          <w:sz w:val="20"/>
          <w:szCs w:val="20"/>
        </w:rPr>
        <w:t>Haralson County Historical Society</w:t>
      </w:r>
    </w:p>
    <w:p w14:paraId="32EB1DA2" w14:textId="77777777" w:rsidR="00591953" w:rsidRDefault="00591953">
      <w:pPr>
        <w:jc w:val="both"/>
        <w:rPr>
          <w:rFonts w:ascii="Comic Sans MS" w:hAnsi="Comic Sans MS"/>
          <w:sz w:val="20"/>
          <w:szCs w:val="20"/>
        </w:rPr>
      </w:pPr>
    </w:p>
    <w:p w14:paraId="00DC9BC2" w14:textId="77777777" w:rsidR="00591953" w:rsidRPr="00EB01DC" w:rsidRDefault="00591953">
      <w:pPr>
        <w:jc w:val="both"/>
        <w:rPr>
          <w:rFonts w:ascii="Comic Sans MS" w:hAnsi="Comic Sans MS"/>
          <w:sz w:val="20"/>
          <w:szCs w:val="20"/>
        </w:rPr>
      </w:pPr>
    </w:p>
    <w:p w14:paraId="4EBEFC36" w14:textId="3195274B" w:rsidR="005C20BF" w:rsidRPr="00EB01DC" w:rsidRDefault="00C75432" w:rsidP="00881986">
      <w:pPr>
        <w:jc w:val="both"/>
        <w:rPr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P.S.  E</w:t>
      </w:r>
      <w:r w:rsidR="00294FAC" w:rsidRPr="00EB01DC">
        <w:rPr>
          <w:rFonts w:ascii="Comic Sans MS" w:hAnsi="Comic Sans MS"/>
          <w:sz w:val="20"/>
          <w:szCs w:val="20"/>
        </w:rPr>
        <w:t xml:space="preserve">-mailing the application and </w:t>
      </w:r>
      <w:bookmarkEnd w:id="0"/>
      <w:r w:rsidR="00294FAC" w:rsidRPr="00EB01DC">
        <w:rPr>
          <w:rFonts w:ascii="Comic Sans MS" w:hAnsi="Comic Sans MS"/>
          <w:sz w:val="20"/>
          <w:szCs w:val="20"/>
        </w:rPr>
        <w:t>rules is much easier (and quicker) than snail mail so if you have an e-</w:t>
      </w:r>
      <w:r w:rsidR="001E3B8D">
        <w:rPr>
          <w:rFonts w:ascii="Comic Sans MS" w:hAnsi="Comic Sans MS"/>
          <w:sz w:val="20"/>
          <w:szCs w:val="20"/>
        </w:rPr>
        <w:t>mail address, please make sure we</w:t>
      </w:r>
      <w:r w:rsidR="00294FAC" w:rsidRPr="00EB01DC">
        <w:rPr>
          <w:rFonts w:ascii="Comic Sans MS" w:hAnsi="Comic Sans MS"/>
          <w:sz w:val="20"/>
          <w:szCs w:val="20"/>
        </w:rPr>
        <w:t xml:space="preserve"> have it!</w:t>
      </w:r>
    </w:p>
    <w:sectPr w:rsidR="005C20BF" w:rsidRPr="00EB01DC" w:rsidSect="00C77CEB">
      <w:footerReference w:type="defaul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8EF33" w14:textId="77777777" w:rsidR="001425D7" w:rsidRDefault="001425D7">
      <w:r>
        <w:separator/>
      </w:r>
    </w:p>
  </w:endnote>
  <w:endnote w:type="continuationSeparator" w:id="0">
    <w:p w14:paraId="2E777408" w14:textId="77777777" w:rsidR="001425D7" w:rsidRDefault="0014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rlesworth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Script MT Bold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9D5DD" w14:textId="77777777" w:rsidR="005C20BF" w:rsidRDefault="005C20BF">
    <w:pPr>
      <w:pStyle w:val="Footer"/>
      <w:jc w:val="center"/>
      <w:rPr>
        <w:rFonts w:ascii="Charlesworth" w:hAnsi="Charlesworth"/>
        <w:sz w:val="20"/>
      </w:rPr>
    </w:pPr>
    <w:r>
      <w:rPr>
        <w:rFonts w:ascii="Charlesworth" w:hAnsi="Charlesworth"/>
        <w:sz w:val="20"/>
      </w:rPr>
      <w:t>“Preserving our past generations for our future generations”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2C86A" w14:textId="77777777" w:rsidR="001425D7" w:rsidRDefault="001425D7">
      <w:r>
        <w:separator/>
      </w:r>
    </w:p>
  </w:footnote>
  <w:footnote w:type="continuationSeparator" w:id="0">
    <w:p w14:paraId="600F7C35" w14:textId="77777777" w:rsidR="001425D7" w:rsidRDefault="00142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7544B"/>
    <w:multiLevelType w:val="hybridMultilevel"/>
    <w:tmpl w:val="F2D21D6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4D"/>
    <w:rsid w:val="00106F4B"/>
    <w:rsid w:val="00130BEC"/>
    <w:rsid w:val="001425D7"/>
    <w:rsid w:val="001E3B8D"/>
    <w:rsid w:val="00294FAC"/>
    <w:rsid w:val="002A157E"/>
    <w:rsid w:val="002B7C85"/>
    <w:rsid w:val="002C5788"/>
    <w:rsid w:val="002D0623"/>
    <w:rsid w:val="00324EDF"/>
    <w:rsid w:val="00324FB1"/>
    <w:rsid w:val="00341580"/>
    <w:rsid w:val="0036616D"/>
    <w:rsid w:val="00393D88"/>
    <w:rsid w:val="003E0E07"/>
    <w:rsid w:val="00406E17"/>
    <w:rsid w:val="004078C7"/>
    <w:rsid w:val="004449A0"/>
    <w:rsid w:val="00451B9E"/>
    <w:rsid w:val="0045394D"/>
    <w:rsid w:val="00472E90"/>
    <w:rsid w:val="00473AEA"/>
    <w:rsid w:val="004F0D68"/>
    <w:rsid w:val="0051496A"/>
    <w:rsid w:val="00551335"/>
    <w:rsid w:val="00591953"/>
    <w:rsid w:val="005A2456"/>
    <w:rsid w:val="005C20BF"/>
    <w:rsid w:val="00611014"/>
    <w:rsid w:val="00632389"/>
    <w:rsid w:val="00715548"/>
    <w:rsid w:val="00720BD2"/>
    <w:rsid w:val="00736B11"/>
    <w:rsid w:val="007601D3"/>
    <w:rsid w:val="007C0F70"/>
    <w:rsid w:val="0080208A"/>
    <w:rsid w:val="00881986"/>
    <w:rsid w:val="00926615"/>
    <w:rsid w:val="00985054"/>
    <w:rsid w:val="0099356A"/>
    <w:rsid w:val="009A4832"/>
    <w:rsid w:val="009B2197"/>
    <w:rsid w:val="00A01DF1"/>
    <w:rsid w:val="00A216BA"/>
    <w:rsid w:val="00A32A00"/>
    <w:rsid w:val="00A41295"/>
    <w:rsid w:val="00AA1697"/>
    <w:rsid w:val="00B47C7A"/>
    <w:rsid w:val="00BB220E"/>
    <w:rsid w:val="00BC00D9"/>
    <w:rsid w:val="00C75432"/>
    <w:rsid w:val="00C77CEB"/>
    <w:rsid w:val="00C9011A"/>
    <w:rsid w:val="00CD724B"/>
    <w:rsid w:val="00D56CC5"/>
    <w:rsid w:val="00DF1047"/>
    <w:rsid w:val="00E317DA"/>
    <w:rsid w:val="00E33CD0"/>
    <w:rsid w:val="00E42F4B"/>
    <w:rsid w:val="00EA21AA"/>
    <w:rsid w:val="00EB01DC"/>
    <w:rsid w:val="00ED58CD"/>
    <w:rsid w:val="00EE1CC2"/>
    <w:rsid w:val="00EF35B3"/>
    <w:rsid w:val="00F128E3"/>
    <w:rsid w:val="00F37DB5"/>
    <w:rsid w:val="00F64C4D"/>
    <w:rsid w:val="00F86083"/>
    <w:rsid w:val="00F93BF8"/>
    <w:rsid w:val="00FA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37E38E"/>
  <w15:chartTrackingRefBased/>
  <w15:docId w15:val="{68220A5B-449B-4B02-BF5A-C3BFBE46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Charlesworth" w:hAnsi="Charlesworth"/>
      <w:sz w:val="36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3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34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7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aralsoncountyhistory.com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haralsoncountyhistory.com" TargetMode="External"/><Relationship Id="rId8" Type="http://schemas.openxmlformats.org/officeDocument/2006/relationships/hyperlink" Target="http://www.haralsoncountyhistory.com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Links>
    <vt:vector size="6" baseType="variant">
      <vt:variant>
        <vt:i4>4194333</vt:i4>
      </vt:variant>
      <vt:variant>
        <vt:i4>0</vt:i4>
      </vt:variant>
      <vt:variant>
        <vt:i4>0</vt:i4>
      </vt:variant>
      <vt:variant>
        <vt:i4>5</vt:i4>
      </vt:variant>
      <vt:variant>
        <vt:lpwstr>http://www.hchistory.com/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cp:lastModifiedBy>Microsoft Office User</cp:lastModifiedBy>
  <cp:revision>2</cp:revision>
  <cp:lastPrinted>2019-02-23T14:52:00Z</cp:lastPrinted>
  <dcterms:created xsi:type="dcterms:W3CDTF">2019-03-15T18:54:00Z</dcterms:created>
  <dcterms:modified xsi:type="dcterms:W3CDTF">2019-03-15T18:54:00Z</dcterms:modified>
</cp:coreProperties>
</file>